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0A95D" w14:textId="7904B6ED" w:rsidR="00924DDC" w:rsidRDefault="00981356">
      <w:pPr>
        <w:rPr>
          <w:rtl/>
        </w:rPr>
      </w:pPr>
      <w:r>
        <w:rPr>
          <w:noProof/>
        </w:rPr>
        <w:drawing>
          <wp:inline distT="0" distB="0" distL="0" distR="0" wp14:anchorId="1770A19D" wp14:editId="042ACCF0">
            <wp:extent cx="5943600" cy="386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386715"/>
                    </a:xfrm>
                    <a:prstGeom prst="rect">
                      <a:avLst/>
                    </a:prstGeom>
                  </pic:spPr>
                </pic:pic>
              </a:graphicData>
            </a:graphic>
          </wp:inline>
        </w:drawing>
      </w:r>
    </w:p>
    <w:p w14:paraId="3293A450" w14:textId="77777777" w:rsidR="00981356" w:rsidRPr="00981356" w:rsidRDefault="00981356" w:rsidP="00981356">
      <w:pPr>
        <w:shd w:val="clear" w:color="auto" w:fill="FFFFFF"/>
        <w:spacing w:after="0" w:line="336" w:lineRule="atLeast"/>
        <w:jc w:val="right"/>
        <w:outlineLvl w:val="0"/>
        <w:rPr>
          <w:rFonts w:asciiTheme="majorBidi" w:eastAsia="Times New Roman" w:hAnsiTheme="majorBidi" w:cstheme="majorBidi"/>
          <w:b/>
          <w:bCs/>
          <w:kern w:val="36"/>
          <w:sz w:val="28"/>
          <w:szCs w:val="28"/>
        </w:rPr>
      </w:pPr>
      <w:r w:rsidRPr="00981356">
        <w:rPr>
          <w:rFonts w:asciiTheme="majorBidi" w:eastAsia="Times New Roman" w:hAnsiTheme="majorBidi" w:cstheme="majorBidi"/>
          <w:b/>
          <w:bCs/>
          <w:kern w:val="36"/>
          <w:sz w:val="28"/>
          <w:szCs w:val="28"/>
          <w:rtl/>
        </w:rPr>
        <w:t>وزير العدل استقبل وفداً من الهيئة الوطنية للمفقودين والمخفيين قسراً _اخبار لبنان</w:t>
      </w:r>
    </w:p>
    <w:p w14:paraId="13AA5AD8" w14:textId="77777777" w:rsidR="00981356" w:rsidRDefault="00981356" w:rsidP="00981356">
      <w:pPr>
        <w:shd w:val="clear" w:color="auto" w:fill="FFFFFF"/>
        <w:bidi/>
        <w:spacing w:after="0" w:line="240" w:lineRule="auto"/>
        <w:rPr>
          <w:rFonts w:asciiTheme="majorBidi" w:eastAsia="Times New Roman" w:hAnsiTheme="majorBidi" w:cstheme="majorBidi"/>
          <w:sz w:val="21"/>
          <w:szCs w:val="21"/>
          <w:rtl/>
        </w:rPr>
      </w:pPr>
    </w:p>
    <w:p w14:paraId="33B70013" w14:textId="096BC4FF" w:rsidR="00981356" w:rsidRDefault="00981356" w:rsidP="00981356">
      <w:pPr>
        <w:shd w:val="clear" w:color="auto" w:fill="FFFFFF"/>
        <w:bidi/>
        <w:spacing w:after="0" w:line="240" w:lineRule="auto"/>
        <w:rPr>
          <w:rFonts w:asciiTheme="majorBidi" w:eastAsia="Times New Roman" w:hAnsiTheme="majorBidi" w:cstheme="majorBidi"/>
          <w:sz w:val="21"/>
          <w:szCs w:val="21"/>
          <w:rtl/>
        </w:rPr>
      </w:pPr>
      <w:r w:rsidRPr="00981356">
        <w:rPr>
          <w:rFonts w:asciiTheme="majorBidi" w:eastAsia="Times New Roman" w:hAnsiTheme="majorBidi" w:cstheme="majorBidi"/>
          <w:sz w:val="21"/>
          <w:szCs w:val="21"/>
          <w:rtl/>
        </w:rPr>
        <w:t>كتب </w:t>
      </w:r>
      <w:hyperlink r:id="rId5" w:history="1">
        <w:r w:rsidRPr="00981356">
          <w:rPr>
            <w:rFonts w:asciiTheme="majorBidi" w:eastAsia="Times New Roman" w:hAnsiTheme="majorBidi" w:cstheme="majorBidi"/>
            <w:sz w:val="21"/>
            <w:szCs w:val="21"/>
            <w:u w:val="single"/>
            <w:rtl/>
          </w:rPr>
          <w:t>لبنان 24</w:t>
        </w:r>
      </w:hyperlink>
      <w:r w:rsidRPr="00981356">
        <w:rPr>
          <w:rFonts w:asciiTheme="majorBidi" w:eastAsia="Times New Roman" w:hAnsiTheme="majorBidi" w:cstheme="majorBidi"/>
          <w:sz w:val="21"/>
          <w:szCs w:val="21"/>
        </w:rPr>
        <w:t xml:space="preserve"> ) </w:t>
      </w:r>
      <w:r w:rsidRPr="00981356">
        <w:rPr>
          <w:rFonts w:asciiTheme="majorBidi" w:eastAsia="Times New Roman" w:hAnsiTheme="majorBidi" w:cstheme="majorBidi"/>
          <w:sz w:val="21"/>
          <w:szCs w:val="21"/>
          <w:rtl/>
        </w:rPr>
        <w:t>في </w:t>
      </w:r>
      <w:hyperlink r:id="rId6" w:history="1">
        <w:r w:rsidRPr="00981356">
          <w:rPr>
            <w:rFonts w:asciiTheme="majorBidi" w:eastAsia="Times New Roman" w:hAnsiTheme="majorBidi" w:cstheme="majorBidi"/>
            <w:sz w:val="21"/>
            <w:szCs w:val="21"/>
            <w:u w:val="single"/>
            <w:rtl/>
          </w:rPr>
          <w:t>اخبار عربية</w:t>
        </w:r>
      </w:hyperlink>
      <w:r w:rsidRPr="00981356">
        <w:rPr>
          <w:rFonts w:asciiTheme="majorBidi" w:eastAsia="Times New Roman" w:hAnsiTheme="majorBidi" w:cstheme="majorBidi"/>
          <w:sz w:val="21"/>
          <w:szCs w:val="21"/>
        </w:rPr>
        <w:t> - </w:t>
      </w:r>
      <w:hyperlink r:id="rId7" w:history="1">
        <w:r w:rsidRPr="00981356">
          <w:rPr>
            <w:rFonts w:asciiTheme="majorBidi" w:eastAsia="Times New Roman" w:hAnsiTheme="majorBidi" w:cstheme="majorBidi"/>
            <w:sz w:val="21"/>
            <w:szCs w:val="21"/>
            <w:u w:val="single"/>
          </w:rPr>
          <w:t> ( </w:t>
        </w:r>
        <w:r w:rsidRPr="00981356">
          <w:rPr>
            <w:rFonts w:asciiTheme="majorBidi" w:eastAsia="Times New Roman" w:hAnsiTheme="majorBidi" w:cstheme="majorBidi"/>
            <w:sz w:val="21"/>
            <w:szCs w:val="21"/>
            <w:u w:val="single"/>
            <w:rtl/>
          </w:rPr>
          <w:t>قبل 5 ايام و 20 ساعة و 15 دقيقة </w:t>
        </w:r>
        <w:r>
          <w:rPr>
            <w:rFonts w:asciiTheme="majorBidi" w:eastAsia="Times New Roman" w:hAnsiTheme="majorBidi" w:cstheme="majorBidi" w:hint="cs"/>
            <w:sz w:val="21"/>
            <w:szCs w:val="21"/>
            <w:u w:val="single"/>
            <w:rtl/>
          </w:rPr>
          <w:t>)</w:t>
        </w:r>
      </w:hyperlink>
    </w:p>
    <w:p w14:paraId="06712AC7" w14:textId="77777777" w:rsidR="00981356" w:rsidRPr="00981356" w:rsidRDefault="00981356" w:rsidP="00981356">
      <w:pPr>
        <w:shd w:val="clear" w:color="auto" w:fill="FFFFFF"/>
        <w:bidi/>
        <w:spacing w:after="0" w:line="240" w:lineRule="auto"/>
        <w:rPr>
          <w:rFonts w:asciiTheme="majorBidi" w:eastAsia="Times New Roman" w:hAnsiTheme="majorBidi" w:cstheme="majorBidi"/>
          <w:sz w:val="21"/>
          <w:szCs w:val="21"/>
        </w:rPr>
      </w:pPr>
    </w:p>
    <w:p w14:paraId="44EA9497" w14:textId="64C3AE46" w:rsidR="00981356" w:rsidRDefault="00981356" w:rsidP="00981356">
      <w:pPr>
        <w:bidi/>
        <w:rPr>
          <w:rtl/>
        </w:rPr>
      </w:pPr>
      <w:r>
        <w:rPr>
          <w:noProof/>
        </w:rPr>
        <w:drawing>
          <wp:inline distT="0" distB="0" distL="0" distR="0" wp14:anchorId="371A632F" wp14:editId="219407B5">
            <wp:extent cx="3003331" cy="145161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470" cy="1460860"/>
                    </a:xfrm>
                    <a:prstGeom prst="rect">
                      <a:avLst/>
                    </a:prstGeom>
                    <a:noFill/>
                  </pic:spPr>
                </pic:pic>
              </a:graphicData>
            </a:graphic>
          </wp:inline>
        </w:drawing>
      </w:r>
    </w:p>
    <w:p w14:paraId="6A6FA3C6" w14:textId="77777777" w:rsidR="00981356" w:rsidRPr="00981356" w:rsidRDefault="00981356" w:rsidP="00981356">
      <w:pPr>
        <w:pStyle w:val="NormalWeb"/>
        <w:shd w:val="clear" w:color="auto" w:fill="FFFFFF"/>
        <w:bidi/>
        <w:spacing w:before="0" w:beforeAutospacing="0" w:line="432" w:lineRule="atLeast"/>
        <w:rPr>
          <w:rFonts w:asciiTheme="majorBidi" w:hAnsiTheme="majorBidi" w:cstheme="majorBidi"/>
        </w:rPr>
      </w:pPr>
      <w:r w:rsidRPr="00981356">
        <w:rPr>
          <w:rFonts w:asciiTheme="majorBidi" w:hAnsiTheme="majorBidi" w:cstheme="majorBidi"/>
          <w:rtl/>
        </w:rPr>
        <w:t>اخبار لبنان، </w:t>
      </w:r>
      <w:r w:rsidRPr="00981356">
        <w:rPr>
          <w:rStyle w:val="Strong"/>
          <w:rFonts w:asciiTheme="majorBidi" w:hAnsiTheme="majorBidi" w:cstheme="majorBidi"/>
          <w:rtl/>
        </w:rPr>
        <w:t>وزير العدل استقبل وفداً من الهيئة الوطنية للمفقودين والمخفيين قسراً</w:t>
      </w:r>
      <w:r w:rsidRPr="00981356">
        <w:rPr>
          <w:rFonts w:asciiTheme="majorBidi" w:hAnsiTheme="majorBidi" w:cstheme="majorBidi"/>
          <w:rtl/>
        </w:rPr>
        <w:t>،</w:t>
      </w:r>
      <w:r w:rsidRPr="00981356">
        <w:rPr>
          <w:rFonts w:asciiTheme="majorBidi" w:hAnsiTheme="majorBidi" w:cstheme="majorBidi"/>
        </w:rPr>
        <w:t> </w:t>
      </w:r>
      <w:r w:rsidRPr="00981356">
        <w:rPr>
          <w:rFonts w:asciiTheme="majorBidi" w:hAnsiTheme="majorBidi" w:cstheme="majorBidi"/>
          <w:rtl/>
        </w:rPr>
        <w:t>إستقبل وزير العدل القاضي هنري الخوري ظهر اليوم في مكتبه في الوزارة، وفداً من الهيئة الوطنية للمفقودين .،عبر صحافة لبنان، حيث يهتم الكثير من الناس بمشاهدة ومتابعه الاخبار، وتصدر خبر وزير العدل استقبل وفداً من الهيئة الوطنية للمفقودين والمخفيين قسراً، محركات البحث العالمية و نتابع معكم تفاصيل ومعلوماته كما وردت الينا والان إلى التفاصيل</w:t>
      </w:r>
      <w:r w:rsidRPr="00981356">
        <w:rPr>
          <w:rFonts w:asciiTheme="majorBidi" w:hAnsiTheme="majorBidi" w:cstheme="majorBidi"/>
        </w:rPr>
        <w:t>.</w:t>
      </w:r>
    </w:p>
    <w:p w14:paraId="420194E9" w14:textId="77777777" w:rsidR="00981356" w:rsidRPr="00981356" w:rsidRDefault="00981356" w:rsidP="00981356">
      <w:pPr>
        <w:bidi/>
      </w:pPr>
    </w:p>
    <w:sectPr w:rsidR="00981356" w:rsidRPr="0098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56"/>
    <w:rsid w:val="00924DDC"/>
    <w:rsid w:val="00981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F7F8"/>
  <w15:chartTrackingRefBased/>
  <w15:docId w15:val="{32EF4C16-0AD4-45BE-8161-F9A1C7CC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1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5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81356"/>
    <w:rPr>
      <w:color w:val="0000FF"/>
      <w:u w:val="single"/>
    </w:rPr>
  </w:style>
  <w:style w:type="character" w:customStyle="1" w:styleId="share-text">
    <w:name w:val="share-text"/>
    <w:basedOn w:val="DefaultParagraphFont"/>
    <w:rsid w:val="00981356"/>
  </w:style>
  <w:style w:type="character" w:customStyle="1" w:styleId="post-meta-item-prefix">
    <w:name w:val="post-meta-item-prefix"/>
    <w:basedOn w:val="DefaultParagraphFont"/>
    <w:rsid w:val="00981356"/>
  </w:style>
  <w:style w:type="character" w:customStyle="1" w:styleId="author">
    <w:name w:val="author"/>
    <w:basedOn w:val="DefaultParagraphFont"/>
    <w:rsid w:val="00981356"/>
  </w:style>
  <w:style w:type="paragraph" w:styleId="NormalWeb">
    <w:name w:val="Normal (Web)"/>
    <w:basedOn w:val="Normal"/>
    <w:uiPriority w:val="99"/>
    <w:semiHidden/>
    <w:unhideWhenUsed/>
    <w:rsid w:val="00981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700513">
      <w:bodyDiv w:val="1"/>
      <w:marLeft w:val="0"/>
      <w:marRight w:val="0"/>
      <w:marTop w:val="0"/>
      <w:marBottom w:val="0"/>
      <w:divBdr>
        <w:top w:val="none" w:sz="0" w:space="0" w:color="auto"/>
        <w:left w:val="none" w:sz="0" w:space="0" w:color="auto"/>
        <w:bottom w:val="none" w:sz="0" w:space="0" w:color="auto"/>
        <w:right w:val="none" w:sz="0" w:space="0" w:color="auto"/>
      </w:divBdr>
    </w:div>
    <w:div w:id="1557862066">
      <w:bodyDiv w:val="1"/>
      <w:marLeft w:val="0"/>
      <w:marRight w:val="0"/>
      <w:marTop w:val="0"/>
      <w:marBottom w:val="0"/>
      <w:divBdr>
        <w:top w:val="none" w:sz="0" w:space="0" w:color="auto"/>
        <w:left w:val="none" w:sz="0" w:space="0" w:color="auto"/>
        <w:bottom w:val="none" w:sz="0" w:space="0" w:color="auto"/>
        <w:right w:val="none" w:sz="0" w:space="0" w:color="auto"/>
      </w:divBdr>
      <w:divsChild>
        <w:div w:id="131289203">
          <w:marLeft w:val="0"/>
          <w:marRight w:val="0"/>
          <w:marTop w:val="0"/>
          <w:marBottom w:val="0"/>
          <w:divBdr>
            <w:top w:val="none" w:sz="0" w:space="0" w:color="auto"/>
            <w:left w:val="none" w:sz="0" w:space="0" w:color="auto"/>
            <w:bottom w:val="none" w:sz="0" w:space="0" w:color="auto"/>
            <w:right w:val="none" w:sz="0" w:space="0" w:color="auto"/>
          </w:divBdr>
          <w:divsChild>
            <w:div w:id="1921986982">
              <w:marLeft w:val="0"/>
              <w:marRight w:val="0"/>
              <w:marTop w:val="0"/>
              <w:marBottom w:val="0"/>
              <w:divBdr>
                <w:top w:val="none" w:sz="0" w:space="0" w:color="auto"/>
                <w:left w:val="none" w:sz="0" w:space="0" w:color="auto"/>
                <w:bottom w:val="none" w:sz="0" w:space="0" w:color="auto"/>
                <w:right w:val="none" w:sz="0" w:space="0" w:color="auto"/>
              </w:divBdr>
            </w:div>
            <w:div w:id="12938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arab.sahafahh.net/story/19089207/%D9%88%D8%B2%D9%8A%D8%B1-%D8%A7%D9%84%D8%B9%D8%AF%D9%84-%D8%A7%D8%B3%D8%AA%D9%82%D8%A8%D9%84-%D9%88%D9%81%D8%AF%D8%A7-%D9%85%D9%86-%D8%A7%D9%84%D9%87%D9%8A%D8%A6%D8%A9-%D8%A7%D9%84%D9%88%D8%B7%D9%86%D9%8A%D8%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ab.sahafahh.net/topics/local/" TargetMode="External"/><Relationship Id="rId5" Type="http://schemas.openxmlformats.org/officeDocument/2006/relationships/hyperlink" Target="https://arab.sahafahh.net/websource/lebanon24.com" TargetMode="External"/><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2024-02-12T08:31:00Z</dcterms:created>
  <dcterms:modified xsi:type="dcterms:W3CDTF">2024-02-12T08:33:00Z</dcterms:modified>
</cp:coreProperties>
</file>